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8C" w:rsidRDefault="009A4AA0" w:rsidP="00A14D8C">
      <w:pPr>
        <w:framePr w:hSpace="141" w:wrap="around" w:vAnchor="text" w:hAnchor="page" w:x="1341" w:y="1"/>
      </w:pPr>
      <w:r>
        <w:rPr>
          <w:noProof/>
        </w:rPr>
        <w:drawing>
          <wp:inline distT="0" distB="0" distL="0" distR="0">
            <wp:extent cx="572770" cy="68389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D8C" w:rsidRDefault="00A14D8C" w:rsidP="00A14D8C">
      <w:pPr>
        <w:pStyle w:val="Kpalrs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ÓCSA VÁROS POLGÁRMESTERI HIVATALA</w:t>
      </w:r>
    </w:p>
    <w:p w:rsidR="00A14D8C" w:rsidRDefault="00A14D8C" w:rsidP="00A14D8C">
      <w:pPr>
        <w:jc w:val="center"/>
        <w:rPr>
          <w:sz w:val="20"/>
        </w:rPr>
      </w:pPr>
      <w:r>
        <w:rPr>
          <w:rFonts w:ascii="Wingdings" w:hAnsi="Wingdings"/>
          <w:sz w:val="18"/>
          <w:szCs w:val="18"/>
        </w:rPr>
        <w:sym w:font="Wingdings" w:char="002A"/>
      </w:r>
      <w:r>
        <w:rPr>
          <w:sz w:val="18"/>
          <w:szCs w:val="18"/>
        </w:rPr>
        <w:t xml:space="preserve"> 2364 Ócsa, </w:t>
      </w:r>
      <w:proofErr w:type="spellStart"/>
      <w:r>
        <w:rPr>
          <w:sz w:val="18"/>
          <w:szCs w:val="18"/>
        </w:rPr>
        <w:t>Bajcsy-Zs</w:t>
      </w:r>
      <w:proofErr w:type="spellEnd"/>
      <w:r>
        <w:rPr>
          <w:sz w:val="18"/>
          <w:szCs w:val="18"/>
        </w:rPr>
        <w:t xml:space="preserve">. u. 2. </w:t>
      </w:r>
      <w:r>
        <w:rPr>
          <w:rFonts w:ascii="Wingdings" w:hAnsi="Wingdings"/>
          <w:sz w:val="18"/>
          <w:szCs w:val="18"/>
        </w:rPr>
        <w:t></w:t>
      </w:r>
      <w:r>
        <w:rPr>
          <w:sz w:val="18"/>
          <w:szCs w:val="18"/>
        </w:rPr>
        <w:t xml:space="preserve"> 29/378-125/15, Fax: 29/378-067 E-mail: </w:t>
      </w:r>
      <w:r w:rsidR="00EC10A3">
        <w:rPr>
          <w:sz w:val="18"/>
          <w:szCs w:val="18"/>
        </w:rPr>
        <w:t>polghiv@ocsanet.hu</w:t>
      </w:r>
    </w:p>
    <w:p w:rsidR="00A14D8C" w:rsidRDefault="00A14D8C" w:rsidP="00A14D8C">
      <w:pPr>
        <w:pBdr>
          <w:bottom w:val="double" w:sz="6" w:space="1" w:color="auto"/>
        </w:pBdr>
        <w:jc w:val="center"/>
        <w:rPr>
          <w:b/>
        </w:rPr>
      </w:pPr>
      <w:r>
        <w:rPr>
          <w:b/>
          <w:sz w:val="24"/>
        </w:rPr>
        <w:t>MŰSZAKI IRODA</w:t>
      </w:r>
    </w:p>
    <w:p w:rsidR="00A1364B" w:rsidRPr="00A75167" w:rsidRDefault="00A1364B">
      <w:pPr>
        <w:rPr>
          <w:szCs w:val="24"/>
        </w:rPr>
      </w:pPr>
    </w:p>
    <w:tbl>
      <w:tblPr>
        <w:tblStyle w:val="Rcsostblzat"/>
        <w:tblpPr w:leftFromText="141" w:rightFromText="141" w:vertAnchor="text" w:horzAnchor="margin" w:tblpY="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D021AA" w:rsidRPr="00A75167" w:rsidTr="00D021AA">
        <w:tc>
          <w:tcPr>
            <w:tcW w:w="4606" w:type="dxa"/>
          </w:tcPr>
          <w:p w:rsidR="00D021AA" w:rsidRPr="00A75167" w:rsidRDefault="00D021AA" w:rsidP="00D021AA">
            <w:pPr>
              <w:jc w:val="both"/>
              <w:rPr>
                <w:sz w:val="22"/>
                <w:szCs w:val="22"/>
              </w:rPr>
            </w:pPr>
            <w:r w:rsidRPr="00A75167">
              <w:rPr>
                <w:b/>
                <w:sz w:val="22"/>
                <w:szCs w:val="22"/>
              </w:rPr>
              <w:t>Szám:</w:t>
            </w:r>
            <w:r w:rsidRPr="00A75167">
              <w:rPr>
                <w:sz w:val="22"/>
                <w:szCs w:val="22"/>
              </w:rPr>
              <w:t xml:space="preserve"> </w:t>
            </w:r>
            <w:r w:rsidR="0097784E" w:rsidRPr="00A75167">
              <w:rPr>
                <w:sz w:val="22"/>
                <w:szCs w:val="22"/>
              </w:rPr>
              <w:t>346-</w:t>
            </w:r>
            <w:proofErr w:type="gramStart"/>
            <w:r w:rsidR="0097784E" w:rsidRPr="00A75167">
              <w:rPr>
                <w:sz w:val="22"/>
                <w:szCs w:val="22"/>
              </w:rPr>
              <w:t>……</w:t>
            </w:r>
            <w:proofErr w:type="gramEnd"/>
            <w:r w:rsidR="0097784E" w:rsidRPr="00A75167">
              <w:rPr>
                <w:sz w:val="22"/>
                <w:szCs w:val="22"/>
              </w:rPr>
              <w:t>/2012.</w:t>
            </w:r>
          </w:p>
          <w:p w:rsidR="00D021AA" w:rsidRPr="00A75167" w:rsidRDefault="00D021AA" w:rsidP="00D021AA">
            <w:pPr>
              <w:jc w:val="both"/>
              <w:rPr>
                <w:sz w:val="22"/>
                <w:szCs w:val="22"/>
              </w:rPr>
            </w:pPr>
            <w:r w:rsidRPr="00A75167">
              <w:rPr>
                <w:b/>
                <w:sz w:val="22"/>
                <w:szCs w:val="22"/>
              </w:rPr>
              <w:t>Előadó:</w:t>
            </w:r>
            <w:r w:rsidRPr="00A75167">
              <w:rPr>
                <w:sz w:val="22"/>
                <w:szCs w:val="22"/>
              </w:rPr>
              <w:t xml:space="preserve"> </w:t>
            </w:r>
            <w:r w:rsidR="0097784E" w:rsidRPr="00A75167">
              <w:rPr>
                <w:sz w:val="22"/>
                <w:szCs w:val="22"/>
              </w:rPr>
              <w:t>Szőlősi Zsolt</w:t>
            </w:r>
          </w:p>
        </w:tc>
        <w:tc>
          <w:tcPr>
            <w:tcW w:w="4606" w:type="dxa"/>
          </w:tcPr>
          <w:p w:rsidR="00D021AA" w:rsidRPr="00A75167" w:rsidRDefault="00D021AA" w:rsidP="00842A81">
            <w:pPr>
              <w:jc w:val="both"/>
              <w:rPr>
                <w:sz w:val="22"/>
                <w:szCs w:val="22"/>
              </w:rPr>
            </w:pPr>
            <w:r w:rsidRPr="00A75167">
              <w:rPr>
                <w:b/>
                <w:sz w:val="22"/>
                <w:szCs w:val="22"/>
              </w:rPr>
              <w:t>Tárgy:</w:t>
            </w:r>
            <w:r w:rsidRPr="00A75167">
              <w:rPr>
                <w:sz w:val="22"/>
                <w:szCs w:val="22"/>
              </w:rPr>
              <w:t xml:space="preserve"> </w:t>
            </w:r>
            <w:r w:rsidR="00842A81">
              <w:rPr>
                <w:sz w:val="22"/>
                <w:szCs w:val="22"/>
              </w:rPr>
              <w:t>közvilágítás bővítése</w:t>
            </w:r>
          </w:p>
        </w:tc>
      </w:tr>
    </w:tbl>
    <w:p w:rsidR="00D86D3A" w:rsidRPr="00A75167" w:rsidRDefault="00D86D3A" w:rsidP="00953D24">
      <w:pPr>
        <w:jc w:val="both"/>
        <w:rPr>
          <w:sz w:val="22"/>
          <w:szCs w:val="22"/>
        </w:rPr>
      </w:pPr>
    </w:p>
    <w:p w:rsidR="00D021AA" w:rsidRPr="00A75167" w:rsidRDefault="008A0894" w:rsidP="009D4449">
      <w:pPr>
        <w:spacing w:line="276" w:lineRule="auto"/>
        <w:jc w:val="center"/>
        <w:rPr>
          <w:b/>
          <w:spacing w:val="20"/>
          <w:sz w:val="22"/>
          <w:szCs w:val="22"/>
        </w:rPr>
      </w:pPr>
      <w:r w:rsidRPr="00A75167">
        <w:rPr>
          <w:b/>
          <w:spacing w:val="20"/>
          <w:sz w:val="22"/>
          <w:szCs w:val="22"/>
        </w:rPr>
        <w:t>ELŐTERJESZTÉS</w:t>
      </w:r>
    </w:p>
    <w:p w:rsidR="0097784E" w:rsidRPr="00A75167" w:rsidRDefault="00842A81" w:rsidP="009D4449">
      <w:pPr>
        <w:spacing w:line="276" w:lineRule="auto"/>
        <w:jc w:val="center"/>
        <w:rPr>
          <w:spacing w:val="20"/>
          <w:sz w:val="22"/>
          <w:szCs w:val="22"/>
        </w:rPr>
      </w:pPr>
      <w:proofErr w:type="gramStart"/>
      <w:r>
        <w:rPr>
          <w:spacing w:val="20"/>
          <w:sz w:val="22"/>
          <w:szCs w:val="22"/>
        </w:rPr>
        <w:t>közvilágítási</w:t>
      </w:r>
      <w:proofErr w:type="gramEnd"/>
      <w:r>
        <w:rPr>
          <w:spacing w:val="20"/>
          <w:sz w:val="22"/>
          <w:szCs w:val="22"/>
        </w:rPr>
        <w:t xml:space="preserve"> lámpatest felszerelésére</w:t>
      </w:r>
    </w:p>
    <w:p w:rsidR="008D4487" w:rsidRPr="00A75167" w:rsidRDefault="008D4487" w:rsidP="008D4487">
      <w:pPr>
        <w:jc w:val="center"/>
        <w:rPr>
          <w:i/>
          <w:sz w:val="22"/>
        </w:rPr>
      </w:pPr>
      <w:r>
        <w:rPr>
          <w:i/>
          <w:sz w:val="22"/>
        </w:rPr>
        <w:t>Tisztelt Képviselő-testület!</w:t>
      </w:r>
    </w:p>
    <w:p w:rsidR="008D4487" w:rsidRDefault="008D4487" w:rsidP="008D4487">
      <w:pPr>
        <w:jc w:val="center"/>
        <w:rPr>
          <w:i/>
          <w:sz w:val="22"/>
        </w:rPr>
      </w:pPr>
      <w:r w:rsidRPr="00A75167">
        <w:rPr>
          <w:i/>
          <w:sz w:val="22"/>
        </w:rPr>
        <w:t>Tisztelt Pénzügyi-, Gazdasági- és Pályázatkoordináló Bizottság!</w:t>
      </w:r>
    </w:p>
    <w:p w:rsidR="009D4449" w:rsidRDefault="009D4449" w:rsidP="009D4449">
      <w:pPr>
        <w:jc w:val="both"/>
        <w:rPr>
          <w:sz w:val="22"/>
        </w:rPr>
      </w:pPr>
    </w:p>
    <w:p w:rsidR="001A1C4B" w:rsidRDefault="001A1C4B" w:rsidP="009D4449">
      <w:pPr>
        <w:jc w:val="both"/>
        <w:rPr>
          <w:sz w:val="22"/>
        </w:rPr>
      </w:pPr>
      <w:r>
        <w:rPr>
          <w:sz w:val="22"/>
        </w:rPr>
        <w:t xml:space="preserve">A Kálvin utca 43. környékének lakói azzal a kéréssel fordultak az önkormányzathoz, hogy az </w:t>
      </w:r>
      <w:proofErr w:type="gramStart"/>
      <w:r>
        <w:rPr>
          <w:sz w:val="22"/>
        </w:rPr>
        <w:t>helyezzen</w:t>
      </w:r>
      <w:proofErr w:type="gramEnd"/>
      <w:r>
        <w:rPr>
          <w:sz w:val="22"/>
        </w:rPr>
        <w:t xml:space="preserve"> ki egy darab közvilágítási lámpatestet az utolsó Kálvin köz és a Kálvin utca sarkára.</w:t>
      </w:r>
    </w:p>
    <w:p w:rsidR="001A1C4B" w:rsidRDefault="001A1C4B" w:rsidP="009D4449">
      <w:pPr>
        <w:jc w:val="both"/>
        <w:rPr>
          <w:sz w:val="22"/>
        </w:rPr>
      </w:pPr>
      <w:r>
        <w:rPr>
          <w:sz w:val="22"/>
        </w:rPr>
        <w:t>Kérelmükben előadták, hogy a kereszteződés nem belátható, ezért veszélyt jelent a gyerekekre nézve. A helyszín megtekintése alapján a kérelmük indokolt. A Kálvin u. 43. számú ingatlan előtti oszlopon lévő szakaszolót a kábelekkel együtt át kell fordítani az oszlop másik oldalára és utána a lámpatest felszerelhető. Ezt is figyelembe véve az összköltség előzetes tájékoztatás alapján 100-105 ezer forint.</w:t>
      </w:r>
    </w:p>
    <w:p w:rsidR="001A1C4B" w:rsidRDefault="001A1C4B" w:rsidP="009D4449">
      <w:pPr>
        <w:jc w:val="both"/>
        <w:rPr>
          <w:i/>
          <w:sz w:val="22"/>
        </w:rPr>
      </w:pPr>
      <w:r w:rsidRPr="001A1C4B">
        <w:rPr>
          <w:i/>
          <w:sz w:val="22"/>
        </w:rPr>
        <w:t>Kérem a Tisztelt Bizottság jóváhagyását a lámpatest megrendelésére!</w:t>
      </w:r>
    </w:p>
    <w:p w:rsidR="00442646" w:rsidRDefault="00442646" w:rsidP="009D4449">
      <w:pPr>
        <w:jc w:val="both"/>
        <w:rPr>
          <w:i/>
          <w:sz w:val="22"/>
        </w:rPr>
      </w:pPr>
    </w:p>
    <w:p w:rsidR="00442646" w:rsidRDefault="00442646" w:rsidP="009D4449">
      <w:pPr>
        <w:jc w:val="both"/>
        <w:rPr>
          <w:i/>
          <w:sz w:val="22"/>
        </w:rPr>
      </w:pPr>
    </w:p>
    <w:p w:rsidR="00442646" w:rsidRDefault="00442646" w:rsidP="00442646">
      <w:pPr>
        <w:ind w:left="2832" w:firstLine="708"/>
        <w:jc w:val="both"/>
        <w:rPr>
          <w:sz w:val="22"/>
        </w:rPr>
      </w:pPr>
      <w:r>
        <w:rPr>
          <w:sz w:val="22"/>
        </w:rPr>
        <w:t>Tisztelettel:</w:t>
      </w:r>
    </w:p>
    <w:p w:rsidR="00442646" w:rsidRDefault="00442646" w:rsidP="009D4449">
      <w:pPr>
        <w:jc w:val="both"/>
        <w:rPr>
          <w:sz w:val="22"/>
        </w:rPr>
      </w:pPr>
    </w:p>
    <w:p w:rsidR="00442646" w:rsidRDefault="00442646" w:rsidP="00442646">
      <w:pPr>
        <w:ind w:left="4248" w:firstLine="708"/>
        <w:jc w:val="both"/>
        <w:rPr>
          <w:sz w:val="22"/>
        </w:rPr>
      </w:pPr>
      <w:r>
        <w:rPr>
          <w:sz w:val="22"/>
        </w:rPr>
        <w:t xml:space="preserve">    Szőlősi Zsolt</w:t>
      </w:r>
    </w:p>
    <w:p w:rsidR="00442646" w:rsidRPr="00442646" w:rsidRDefault="00442646" w:rsidP="00442646">
      <w:pPr>
        <w:ind w:left="4248" w:firstLine="708"/>
        <w:jc w:val="both"/>
        <w:rPr>
          <w:sz w:val="22"/>
        </w:rPr>
      </w:pPr>
      <w:proofErr w:type="gramStart"/>
      <w:r>
        <w:rPr>
          <w:sz w:val="22"/>
        </w:rPr>
        <w:t>műszaki</w:t>
      </w:r>
      <w:proofErr w:type="gramEnd"/>
      <w:r>
        <w:rPr>
          <w:sz w:val="22"/>
        </w:rPr>
        <w:t xml:space="preserve"> ügyintéző</w:t>
      </w:r>
    </w:p>
    <w:p w:rsidR="0046020B" w:rsidRDefault="0046020B" w:rsidP="00E853DD">
      <w:pPr>
        <w:ind w:left="4248" w:firstLine="708"/>
        <w:jc w:val="both"/>
        <w:rPr>
          <w:sz w:val="22"/>
          <w:szCs w:val="22"/>
        </w:rPr>
      </w:pPr>
    </w:p>
    <w:p w:rsidR="00842A81" w:rsidRDefault="00842A81" w:rsidP="00E853DD">
      <w:pPr>
        <w:ind w:left="4248" w:firstLine="708"/>
        <w:jc w:val="both"/>
        <w:rPr>
          <w:sz w:val="22"/>
          <w:szCs w:val="22"/>
        </w:rPr>
      </w:pPr>
    </w:p>
    <w:p w:rsidR="00842A81" w:rsidRDefault="00842A81" w:rsidP="00842A81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804418" cy="3600000"/>
            <wp:effectExtent l="19050" t="0" r="0" b="0"/>
            <wp:docPr id="54" name="Kép 3" descr="C:\Documents and Settings\Zsolt\Asztal\KÉPEK\közvilágítási lámpatestek kérése\Kálvin 43. 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Zsolt\Asztal\KÉPEK\közvilágítási lámpatestek kérése\Kálvin 43. 1.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41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A81" w:rsidRDefault="001A1C4B" w:rsidP="00842A81">
      <w:pPr>
        <w:jc w:val="center"/>
        <w:rPr>
          <w:sz w:val="22"/>
          <w:szCs w:val="22"/>
        </w:rPr>
      </w:pPr>
      <w:r>
        <w:rPr>
          <w:sz w:val="22"/>
          <w:szCs w:val="22"/>
        </w:rPr>
        <w:t>Kálvin utca – a kép jobb oldalán lévő oszlopra kell felszerelni a lámpatestet</w:t>
      </w:r>
    </w:p>
    <w:p w:rsidR="00842A81" w:rsidRDefault="00842A81" w:rsidP="00842A81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4804418" cy="3600000"/>
            <wp:effectExtent l="19050" t="0" r="0" b="0"/>
            <wp:docPr id="53" name="Kép 2" descr="C:\Documents and Settings\Zsolt\Asztal\KÉPEK\közvilágítási lámpatestek kérése\Kálvin 43. 3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Zsolt\Asztal\KÉPEK\közvilágítási lámpatestek kérése\Kálvin 43. 3.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41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4B" w:rsidRPr="00A75167" w:rsidRDefault="001A1C4B" w:rsidP="00842A81">
      <w:pPr>
        <w:jc w:val="center"/>
        <w:rPr>
          <w:sz w:val="22"/>
          <w:szCs w:val="22"/>
        </w:rPr>
      </w:pPr>
      <w:r>
        <w:rPr>
          <w:sz w:val="22"/>
          <w:szCs w:val="22"/>
        </w:rPr>
        <w:t>Az utolsó Kálvin köz –</w:t>
      </w:r>
      <w:r w:rsidR="00442646">
        <w:rPr>
          <w:sz w:val="22"/>
          <w:szCs w:val="22"/>
        </w:rPr>
        <w:t xml:space="preserve"> a kép bal oldalán látható oszlopon van a legközelebbi lámpatest</w:t>
      </w:r>
    </w:p>
    <w:sectPr w:rsidR="001A1C4B" w:rsidRPr="00A75167" w:rsidSect="0046020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BFE" w:rsidRDefault="00331BFE" w:rsidP="007E4476">
      <w:r>
        <w:separator/>
      </w:r>
    </w:p>
  </w:endnote>
  <w:endnote w:type="continuationSeparator" w:id="0">
    <w:p w:rsidR="00331BFE" w:rsidRDefault="00331BFE" w:rsidP="007E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BFE" w:rsidRDefault="00331BFE" w:rsidP="007E4476">
      <w:r>
        <w:separator/>
      </w:r>
    </w:p>
  </w:footnote>
  <w:footnote w:type="continuationSeparator" w:id="0">
    <w:p w:rsidR="00331BFE" w:rsidRDefault="00331BFE" w:rsidP="007E4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28D2"/>
    <w:multiLevelType w:val="hybridMultilevel"/>
    <w:tmpl w:val="97981BFC"/>
    <w:lvl w:ilvl="0" w:tplc="7F123E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738CF"/>
    <w:multiLevelType w:val="hybridMultilevel"/>
    <w:tmpl w:val="E5BE5B80"/>
    <w:lvl w:ilvl="0" w:tplc="DBFCF7F4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569C7"/>
    <w:multiLevelType w:val="hybridMultilevel"/>
    <w:tmpl w:val="82FEAC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F93F11"/>
    <w:multiLevelType w:val="hybridMultilevel"/>
    <w:tmpl w:val="E174A9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449"/>
    <w:rsid w:val="00011A97"/>
    <w:rsid w:val="000167B5"/>
    <w:rsid w:val="0006120C"/>
    <w:rsid w:val="000913B4"/>
    <w:rsid w:val="000A5BE4"/>
    <w:rsid w:val="000B1D3E"/>
    <w:rsid w:val="000D7BDB"/>
    <w:rsid w:val="000E6A02"/>
    <w:rsid w:val="00115CFC"/>
    <w:rsid w:val="00135218"/>
    <w:rsid w:val="00157DB6"/>
    <w:rsid w:val="00183C7F"/>
    <w:rsid w:val="001A0ADF"/>
    <w:rsid w:val="001A1C4B"/>
    <w:rsid w:val="001B5FCE"/>
    <w:rsid w:val="001C3391"/>
    <w:rsid w:val="0020068B"/>
    <w:rsid w:val="00201836"/>
    <w:rsid w:val="002138A5"/>
    <w:rsid w:val="00243604"/>
    <w:rsid w:val="00294465"/>
    <w:rsid w:val="002A2247"/>
    <w:rsid w:val="002C4F6A"/>
    <w:rsid w:val="0031330B"/>
    <w:rsid w:val="00330206"/>
    <w:rsid w:val="00331BFE"/>
    <w:rsid w:val="00343C12"/>
    <w:rsid w:val="00354B83"/>
    <w:rsid w:val="00373B1E"/>
    <w:rsid w:val="00393380"/>
    <w:rsid w:val="00421A0F"/>
    <w:rsid w:val="00442646"/>
    <w:rsid w:val="0046020B"/>
    <w:rsid w:val="004D454E"/>
    <w:rsid w:val="00517110"/>
    <w:rsid w:val="00517AEC"/>
    <w:rsid w:val="005429F1"/>
    <w:rsid w:val="005453BC"/>
    <w:rsid w:val="00547F46"/>
    <w:rsid w:val="00563C25"/>
    <w:rsid w:val="00570A53"/>
    <w:rsid w:val="00585A98"/>
    <w:rsid w:val="005A6C27"/>
    <w:rsid w:val="005F1796"/>
    <w:rsid w:val="005F50BD"/>
    <w:rsid w:val="006044C2"/>
    <w:rsid w:val="006610CD"/>
    <w:rsid w:val="00677D5A"/>
    <w:rsid w:val="006A4DAC"/>
    <w:rsid w:val="006D0B63"/>
    <w:rsid w:val="006D6B26"/>
    <w:rsid w:val="00707F78"/>
    <w:rsid w:val="00715F40"/>
    <w:rsid w:val="00730C8C"/>
    <w:rsid w:val="00782F36"/>
    <w:rsid w:val="007978BE"/>
    <w:rsid w:val="007A7CAE"/>
    <w:rsid w:val="007B7C68"/>
    <w:rsid w:val="007E4476"/>
    <w:rsid w:val="00842A81"/>
    <w:rsid w:val="00893084"/>
    <w:rsid w:val="008A0894"/>
    <w:rsid w:val="008C673C"/>
    <w:rsid w:val="008D101B"/>
    <w:rsid w:val="008D4487"/>
    <w:rsid w:val="008E65FE"/>
    <w:rsid w:val="008F1911"/>
    <w:rsid w:val="00953D24"/>
    <w:rsid w:val="009617DE"/>
    <w:rsid w:val="00963217"/>
    <w:rsid w:val="0097784E"/>
    <w:rsid w:val="00984AD9"/>
    <w:rsid w:val="009A4AA0"/>
    <w:rsid w:val="009A72E5"/>
    <w:rsid w:val="009D4449"/>
    <w:rsid w:val="009E08F4"/>
    <w:rsid w:val="00A11530"/>
    <w:rsid w:val="00A1364B"/>
    <w:rsid w:val="00A14D8C"/>
    <w:rsid w:val="00A26C43"/>
    <w:rsid w:val="00A426EF"/>
    <w:rsid w:val="00A45412"/>
    <w:rsid w:val="00A75167"/>
    <w:rsid w:val="00AA0515"/>
    <w:rsid w:val="00AB3872"/>
    <w:rsid w:val="00AC4437"/>
    <w:rsid w:val="00AC5464"/>
    <w:rsid w:val="00B45C43"/>
    <w:rsid w:val="00B62E87"/>
    <w:rsid w:val="00BD532A"/>
    <w:rsid w:val="00BE00D6"/>
    <w:rsid w:val="00BE4860"/>
    <w:rsid w:val="00C0229C"/>
    <w:rsid w:val="00C3293D"/>
    <w:rsid w:val="00C540A5"/>
    <w:rsid w:val="00C744E9"/>
    <w:rsid w:val="00C94360"/>
    <w:rsid w:val="00CC4F9D"/>
    <w:rsid w:val="00CF2481"/>
    <w:rsid w:val="00D015EF"/>
    <w:rsid w:val="00D021AA"/>
    <w:rsid w:val="00D20E43"/>
    <w:rsid w:val="00D513BD"/>
    <w:rsid w:val="00D56CE5"/>
    <w:rsid w:val="00D742E5"/>
    <w:rsid w:val="00D86D3A"/>
    <w:rsid w:val="00D91283"/>
    <w:rsid w:val="00DA23AA"/>
    <w:rsid w:val="00DA5A2C"/>
    <w:rsid w:val="00E27B31"/>
    <w:rsid w:val="00E42B34"/>
    <w:rsid w:val="00E522A6"/>
    <w:rsid w:val="00E77805"/>
    <w:rsid w:val="00E853DD"/>
    <w:rsid w:val="00E85ACC"/>
    <w:rsid w:val="00EA5916"/>
    <w:rsid w:val="00EB082F"/>
    <w:rsid w:val="00EC10A3"/>
    <w:rsid w:val="00EC45EC"/>
    <w:rsid w:val="00ED1BA5"/>
    <w:rsid w:val="00ED31D3"/>
    <w:rsid w:val="00F010D6"/>
    <w:rsid w:val="00F02C58"/>
    <w:rsid w:val="00F334FD"/>
    <w:rsid w:val="00F71F18"/>
    <w:rsid w:val="00FD4472"/>
    <w:rsid w:val="00FE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14D8C"/>
    <w:rPr>
      <w:sz w:val="28"/>
    </w:rPr>
  </w:style>
  <w:style w:type="paragraph" w:styleId="Cmsor1">
    <w:name w:val="heading 1"/>
    <w:basedOn w:val="Norml"/>
    <w:next w:val="Norml"/>
    <w:link w:val="Cmsor1Char"/>
    <w:qFormat/>
    <w:rsid w:val="005171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A14D8C"/>
    <w:pPr>
      <w:jc w:val="center"/>
    </w:pPr>
    <w:rPr>
      <w:rFonts w:ascii="Britannic Bold" w:hAnsi="Britannic Bold"/>
      <w:b/>
      <w:sz w:val="32"/>
    </w:rPr>
  </w:style>
  <w:style w:type="paragraph" w:styleId="Szvegtrzs">
    <w:name w:val="Body Text"/>
    <w:basedOn w:val="Norml"/>
    <w:rsid w:val="00ED31D3"/>
    <w:rPr>
      <w:sz w:val="30"/>
    </w:rPr>
  </w:style>
  <w:style w:type="paragraph" w:styleId="Buborkszveg">
    <w:name w:val="Balloon Text"/>
    <w:basedOn w:val="Norml"/>
    <w:link w:val="BuborkszvegChar"/>
    <w:rsid w:val="00953D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953D2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86D3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rsid w:val="007E4476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E4476"/>
  </w:style>
  <w:style w:type="character" w:styleId="Lbjegyzet-hivatkozs">
    <w:name w:val="footnote reference"/>
    <w:basedOn w:val="Bekezdsalapbettpusa"/>
    <w:uiPriority w:val="99"/>
    <w:rsid w:val="007E4476"/>
    <w:rPr>
      <w:vertAlign w:val="superscript"/>
    </w:rPr>
  </w:style>
  <w:style w:type="table" w:styleId="Rcsostblzat">
    <w:name w:val="Table Grid"/>
    <w:basedOn w:val="Normltblzat"/>
    <w:rsid w:val="00D021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1Char">
    <w:name w:val="Címsor 1 Char"/>
    <w:basedOn w:val="Bekezdsalapbettpusa"/>
    <w:link w:val="Cmsor1"/>
    <w:rsid w:val="005171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0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85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solt\Application%20Data\Microsoft\Templates\M&#368;SZAKI%20IRODA%202012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DEE3FCD-6D07-4BA1-B245-5020619E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MŰSZAKI IRODA 2012</Template>
  <TotalTime>19</TotalTime>
  <Pages>2</Pages>
  <Words>157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Ócsa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Ócsa Város Önkormányzat</dc:creator>
  <cp:keywords/>
  <dc:description/>
  <cp:lastModifiedBy>Önkormányzat</cp:lastModifiedBy>
  <cp:revision>4</cp:revision>
  <cp:lastPrinted>2012-10-17T09:04:00Z</cp:lastPrinted>
  <dcterms:created xsi:type="dcterms:W3CDTF">2012-10-16T13:30:00Z</dcterms:created>
  <dcterms:modified xsi:type="dcterms:W3CDTF">2012-10-17T09:05:00Z</dcterms:modified>
</cp:coreProperties>
</file>